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04293">
        <w:rPr>
          <w:sz w:val="24"/>
          <w:szCs w:val="24"/>
        </w:rPr>
        <w:t xml:space="preserve"> 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560964">
        <w:rPr>
          <w:sz w:val="24"/>
          <w:szCs w:val="24"/>
        </w:rPr>
        <w:t>Казым</w:t>
      </w:r>
    </w:p>
    <w:p w:rsidR="00F24EC9" w:rsidRPr="00FA33BC" w:rsidRDefault="00F833A5" w:rsidP="00F833A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03 марта</w:t>
      </w:r>
      <w:r w:rsidR="004A05F0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№ 10</w:t>
      </w:r>
      <w:bookmarkStart w:id="0" w:name="_GoBack"/>
      <w:bookmarkEnd w:id="0"/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3F58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0964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r w:rsidR="00560964">
        <w:rPr>
          <w:color w:val="000000"/>
          <w:sz w:val="24"/>
          <w:szCs w:val="24"/>
        </w:rPr>
        <w:t>Казым</w:t>
      </w:r>
      <w:r w:rsidR="003F5868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 xml:space="preserve"> (далее - Порядок)</w:t>
      </w:r>
      <w:r w:rsidR="00A00A3C">
        <w:rPr>
          <w:color w:val="000000"/>
          <w:sz w:val="24"/>
          <w:szCs w:val="24"/>
        </w:rPr>
        <w:t xml:space="preserve"> </w:t>
      </w:r>
      <w:r w:rsidR="003A102C" w:rsidRPr="00214246">
        <w:rPr>
          <w:sz w:val="24"/>
          <w:szCs w:val="24"/>
        </w:rPr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3F5868">
        <w:rPr>
          <w:color w:val="000000"/>
          <w:sz w:val="24"/>
          <w:szCs w:val="24"/>
        </w:rPr>
        <w:t xml:space="preserve"> </w:t>
      </w:r>
      <w:r w:rsidR="00560964">
        <w:rPr>
          <w:color w:val="000000"/>
          <w:sz w:val="24"/>
          <w:szCs w:val="24"/>
        </w:rPr>
        <w:t>Казым</w:t>
      </w:r>
      <w:r w:rsidR="003F5868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 xml:space="preserve"> 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4C0669">
        <w:rPr>
          <w:rFonts w:ascii="Times New Roman" w:hAnsi="Times New Roman" w:cs="Times New Roman"/>
          <w:sz w:val="24"/>
          <w:szCs w:val="24"/>
        </w:rPr>
        <w:t xml:space="preserve"> </w:t>
      </w:r>
      <w:r w:rsidR="00560964">
        <w:rPr>
          <w:rFonts w:ascii="Times New Roman" w:hAnsi="Times New Roman" w:cs="Times New Roman"/>
          <w:sz w:val="24"/>
          <w:szCs w:val="24"/>
        </w:rPr>
        <w:t>Казым</w:t>
      </w:r>
      <w:r w:rsidR="004C0669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решения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B3334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682CBB"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  <w:r w:rsidRPr="00D552AD">
        <w:rPr>
          <w:color w:val="000000"/>
          <w:sz w:val="24"/>
          <w:szCs w:val="24"/>
        </w:rPr>
        <w:t xml:space="preserve"> 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 xml:space="preserve">) </w:t>
      </w:r>
      <w:r w:rsidR="004A05F0">
        <w:rPr>
          <w:color w:val="000000"/>
          <w:sz w:val="24"/>
          <w:szCs w:val="24"/>
        </w:rPr>
        <w:t xml:space="preserve"> </w:t>
      </w:r>
      <w:r w:rsidRPr="00FA33BC">
        <w:rPr>
          <w:color w:val="000000"/>
          <w:sz w:val="24"/>
          <w:szCs w:val="24"/>
        </w:rPr>
        <w:t>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560964">
        <w:rPr>
          <w:color w:val="000000"/>
          <w:sz w:val="24"/>
          <w:szCs w:val="24"/>
        </w:rPr>
        <w:t xml:space="preserve"> поселении Казым</w:t>
      </w:r>
      <w:r w:rsidRPr="00FA33BC">
        <w:rPr>
          <w:color w:val="000000"/>
          <w:sz w:val="24"/>
          <w:szCs w:val="24"/>
        </w:rPr>
        <w:t xml:space="preserve"> </w:t>
      </w:r>
      <w:r w:rsidR="004A05F0">
        <w:rPr>
          <w:color w:val="000000"/>
          <w:sz w:val="24"/>
          <w:szCs w:val="24"/>
        </w:rPr>
        <w:t xml:space="preserve">(далее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1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560964">
        <w:rPr>
          <w:color w:val="000000"/>
          <w:sz w:val="24"/>
          <w:szCs w:val="24"/>
        </w:rPr>
        <w:t xml:space="preserve"> поселения Казым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случае,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форме согласно приложению </w:t>
      </w:r>
      <w:r w:rsidR="004A05F0">
        <w:rPr>
          <w:color w:val="000000"/>
          <w:sz w:val="24"/>
          <w:szCs w:val="24"/>
        </w:rPr>
        <w:t>2</w:t>
      </w:r>
      <w:r w:rsidR="004C0669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6C41B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Информация</w:t>
      </w:r>
      <w:r w:rsidR="00955680">
        <w:rPr>
          <w:rFonts w:eastAsiaTheme="minorHAnsi"/>
          <w:sz w:val="24"/>
          <w:szCs w:val="24"/>
        </w:rPr>
        <w:t xml:space="preserve"> о внесении инициативного проекта в </w:t>
      </w:r>
      <w:r>
        <w:rPr>
          <w:rFonts w:eastAsiaTheme="minorHAnsi"/>
          <w:sz w:val="24"/>
          <w:szCs w:val="24"/>
        </w:rPr>
        <w:t>администрацию поселения</w:t>
      </w:r>
      <w:r w:rsidR="00955680">
        <w:rPr>
          <w:rFonts w:eastAsiaTheme="minorHAnsi"/>
          <w:sz w:val="24"/>
          <w:szCs w:val="24"/>
        </w:rPr>
        <w:t xml:space="preserve"> подлежит опубликованию</w:t>
      </w:r>
      <w:r>
        <w:rPr>
          <w:rFonts w:eastAsiaTheme="minorHAnsi"/>
          <w:sz w:val="24"/>
          <w:szCs w:val="24"/>
        </w:rPr>
        <w:t xml:space="preserve"> в </w:t>
      </w:r>
      <w:r w:rsidR="00B14EB2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>
        <w:rPr>
          <w:rFonts w:eastAsiaTheme="minorHAnsi"/>
          <w:sz w:val="24"/>
          <w:szCs w:val="24"/>
        </w:rPr>
        <w:t>сельского</w:t>
      </w:r>
      <w:r w:rsidR="00560964">
        <w:rPr>
          <w:rFonts w:eastAsiaTheme="minorHAnsi"/>
          <w:sz w:val="24"/>
          <w:szCs w:val="24"/>
        </w:rPr>
        <w:t xml:space="preserve"> поселения Казым</w:t>
      </w:r>
      <w:r>
        <w:rPr>
          <w:rFonts w:eastAsiaTheme="minorHAnsi"/>
          <w:sz w:val="24"/>
          <w:szCs w:val="24"/>
        </w:rPr>
        <w:t>» и</w:t>
      </w:r>
      <w:r w:rsidR="00955680">
        <w:rPr>
          <w:rFonts w:eastAsiaTheme="minorHAnsi"/>
          <w:sz w:val="24"/>
          <w:szCs w:val="24"/>
        </w:rPr>
        <w:t xml:space="preserve"> размещению на официальном сайте </w:t>
      </w:r>
      <w:r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>
        <w:rPr>
          <w:rFonts w:eastAsiaTheme="minorHAnsi"/>
          <w:sz w:val="24"/>
          <w:szCs w:val="24"/>
        </w:rPr>
        <w:t xml:space="preserve"> в информаци</w:t>
      </w:r>
      <w:r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>
        <w:rPr>
          <w:rFonts w:eastAsiaTheme="minorHAnsi"/>
          <w:sz w:val="24"/>
          <w:szCs w:val="24"/>
        </w:rPr>
        <w:t xml:space="preserve"> в течение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  <w:r w:rsidR="00955680">
        <w:rPr>
          <w:rFonts w:eastAsiaTheme="minorHAnsi"/>
          <w:sz w:val="24"/>
          <w:szCs w:val="24"/>
        </w:rPr>
        <w:t xml:space="preserve"> 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6C41B2" w:rsidRDefault="006C41B2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случае,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позднее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560964">
        <w:rPr>
          <w:sz w:val="24"/>
          <w:szCs w:val="24"/>
        </w:rPr>
        <w:t xml:space="preserve"> поселения Казым</w:t>
      </w:r>
      <w:r>
        <w:rPr>
          <w:sz w:val="24"/>
          <w:szCs w:val="24"/>
        </w:rPr>
        <w:t xml:space="preserve"> 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C51E29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</w:t>
      </w:r>
      <w:r w:rsidR="00B3562E">
        <w:rPr>
          <w:color w:val="000000"/>
          <w:sz w:val="24"/>
          <w:szCs w:val="24"/>
        </w:rPr>
        <w:t xml:space="preserve"> </w:t>
      </w:r>
      <w:r w:rsidR="001324F6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560964">
        <w:rPr>
          <w:color w:val="000000"/>
          <w:sz w:val="24"/>
          <w:szCs w:val="24"/>
        </w:rPr>
        <w:t>Казым</w:t>
      </w:r>
      <w:r w:rsidR="00F7476F">
        <w:rPr>
          <w:color w:val="000000"/>
          <w:sz w:val="24"/>
          <w:szCs w:val="24"/>
        </w:rPr>
        <w:t xml:space="preserve"> 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560964">
        <w:rPr>
          <w:color w:val="000000"/>
          <w:sz w:val="24"/>
          <w:szCs w:val="24"/>
        </w:rPr>
        <w:t>Казым</w:t>
      </w:r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2E5547">
        <w:rPr>
          <w:color w:val="000000"/>
          <w:sz w:val="24"/>
          <w:szCs w:val="24"/>
        </w:rPr>
        <w:t>поселения</w:t>
      </w:r>
      <w:r w:rsidR="00C7303A">
        <w:rPr>
          <w:color w:val="000000"/>
          <w:sz w:val="24"/>
          <w:szCs w:val="24"/>
        </w:rPr>
        <w:t>,</w:t>
      </w:r>
      <w:r w:rsidR="00F7476F">
        <w:rPr>
          <w:color w:val="000000"/>
          <w:sz w:val="24"/>
          <w:szCs w:val="24"/>
        </w:rPr>
        <w:t xml:space="preserve"> </w:t>
      </w:r>
      <w:r w:rsidR="00BE1EAD">
        <w:rPr>
          <w:color w:val="000000"/>
          <w:sz w:val="24"/>
          <w:szCs w:val="24"/>
        </w:rPr>
        <w:t>с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5B4621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4. </w:t>
      </w:r>
      <w:r w:rsidR="00FE5849">
        <w:rPr>
          <w:color w:val="000000"/>
          <w:sz w:val="24"/>
          <w:szCs w:val="24"/>
        </w:rPr>
        <w:t xml:space="preserve"> </w:t>
      </w:r>
      <w:r w:rsidR="00682CBB" w:rsidRPr="00FA33BC">
        <w:rPr>
          <w:color w:val="000000"/>
          <w:sz w:val="24"/>
          <w:szCs w:val="24"/>
        </w:rPr>
        <w:t>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 xml:space="preserve">. </w:t>
      </w:r>
      <w:r w:rsidR="00FE5849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>В случае,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F47B06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" w:name="Par268"/>
      <w:bookmarkEnd w:id="2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F47B06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B3562E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t>размещает</w:t>
      </w:r>
      <w:r w:rsidR="00F47B06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9E1F4D">
        <w:rPr>
          <w:sz w:val="24"/>
          <w:szCs w:val="24"/>
        </w:rPr>
        <w:t xml:space="preserve"> поселения Казым</w:t>
      </w:r>
      <w:r>
        <w:rPr>
          <w:sz w:val="24"/>
          <w:szCs w:val="24"/>
        </w:rPr>
        <w:t xml:space="preserve"> в информационной-телекоммуникационной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682CBB" w:rsidRPr="0073366C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софинансирования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Контроль за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отчётным,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</w:t>
      </w:r>
      <w:r w:rsidR="004839A7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 xml:space="preserve">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r w:rsidR="009E1F4D">
        <w:rPr>
          <w:rStyle w:val="a5"/>
          <w:i w:val="0"/>
          <w:sz w:val="24"/>
          <w:szCs w:val="24"/>
        </w:rPr>
        <w:t>Казым</w:t>
      </w:r>
      <w:r w:rsidR="00451D7B" w:rsidRPr="0073366C">
        <w:rPr>
          <w:rStyle w:val="a5"/>
          <w:i w:val="0"/>
          <w:sz w:val="24"/>
          <w:szCs w:val="24"/>
        </w:rPr>
        <w:t xml:space="preserve">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9E1F4D">
        <w:rPr>
          <w:rStyle w:val="a5"/>
          <w:i w:val="0"/>
          <w:sz w:val="24"/>
          <w:szCs w:val="24"/>
        </w:rPr>
        <w:t xml:space="preserve"> Казым</w:t>
      </w:r>
      <w:r w:rsidR="00B3562E" w:rsidRPr="0073366C">
        <w:rPr>
          <w:sz w:val="24"/>
          <w:szCs w:val="24"/>
        </w:rPr>
        <w:t xml:space="preserve"> 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 xml:space="preserve">» в течение </w:t>
      </w:r>
      <w:r w:rsidR="00A32AC7">
        <w:rPr>
          <w:sz w:val="24"/>
          <w:szCs w:val="24"/>
        </w:rPr>
        <w:br/>
      </w:r>
      <w:r w:rsidR="00682CBB" w:rsidRPr="0073366C">
        <w:rPr>
          <w:sz w:val="24"/>
          <w:szCs w:val="24"/>
        </w:rPr>
        <w:t>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r w:rsidR="0073366C">
        <w:rPr>
          <w:color w:val="000000"/>
        </w:rPr>
        <w:t xml:space="preserve"> </w:t>
      </w:r>
      <w:r w:rsidR="00881D40" w:rsidRPr="00ED4252">
        <w:rPr>
          <w:color w:val="000000"/>
        </w:rPr>
        <w:t xml:space="preserve">1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r w:rsidR="009E1F4D">
        <w:rPr>
          <w:color w:val="000000"/>
          <w:sz w:val="22"/>
        </w:rPr>
        <w:t>Казым</w:t>
      </w:r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№ п/п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благополучателей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  <w:r w:rsidRPr="00D17D61">
              <w:rPr>
                <w:sz w:val="24"/>
                <w:szCs w:val="24"/>
              </w:rPr>
              <w:t xml:space="preserve"> 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благополучателей,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эксплуатационные расходы (в год) на содержание инициативного проекта, тыс.</w:t>
            </w:r>
            <w:r w:rsidR="00B3562E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t>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Инициатор(ы)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D17D61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3F5868">
        <w:rPr>
          <w:color w:val="000000"/>
          <w:sz w:val="22"/>
        </w:rPr>
        <w:t xml:space="preserve"> </w:t>
      </w:r>
      <w:r w:rsidR="009E1F4D">
        <w:rPr>
          <w:color w:val="000000"/>
          <w:sz w:val="22"/>
        </w:rPr>
        <w:t>Казым</w:t>
      </w:r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выдавшем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>его органе)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(ул. </w:t>
      </w:r>
      <w:r w:rsidR="00226034">
        <w:rPr>
          <w:rFonts w:eastAsia="Times New Roman"/>
          <w:bCs/>
          <w:sz w:val="24"/>
          <w:szCs w:val="24"/>
          <w:lang w:eastAsia="ru-RU"/>
        </w:rPr>
        <w:t>Каксина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 w:rsidR="00226034">
        <w:rPr>
          <w:rFonts w:eastAsia="Times New Roman"/>
          <w:bCs/>
          <w:sz w:val="24"/>
          <w:szCs w:val="24"/>
          <w:lang w:eastAsia="ru-RU"/>
        </w:rPr>
        <w:t>10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226034">
        <w:rPr>
          <w:rFonts w:eastAsia="Times New Roman"/>
          <w:bCs/>
          <w:sz w:val="24"/>
          <w:szCs w:val="24"/>
          <w:lang w:eastAsia="ru-RU"/>
        </w:rPr>
        <w:t>с.Казым Белоярский район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 w:rsidR="00226034">
        <w:rPr>
          <w:rFonts w:eastAsia="Times New Roman"/>
          <w:bCs/>
          <w:sz w:val="24"/>
          <w:szCs w:val="24"/>
          <w:lang w:eastAsia="ru-RU"/>
        </w:rPr>
        <w:t>174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Pr="003F58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26034">
        <w:rPr>
          <w:rFonts w:eastAsia="Times New Roman"/>
          <w:bCs/>
          <w:sz w:val="24"/>
          <w:szCs w:val="24"/>
          <w:lang w:eastAsia="ru-RU"/>
        </w:rPr>
        <w:t>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 w:rsidR="00226034">
        <w:rPr>
          <w:rFonts w:eastAsia="Times New Roman"/>
          <w:bCs/>
          <w:sz w:val="24"/>
          <w:szCs w:val="24"/>
          <w:lang w:eastAsia="ru-RU"/>
        </w:rPr>
        <w:t xml:space="preserve"> поселения Казым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Default="009E1F4D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226034" w:rsidRDefault="00226034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26034" w:rsidRPr="009E1F4D" w:rsidRDefault="00226034" w:rsidP="009E1F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 w:rsidR="009E1F4D">
        <w:rPr>
          <w:color w:val="000000"/>
          <w:sz w:val="22"/>
        </w:rPr>
        <w:t xml:space="preserve"> поселении Казым</w:t>
      </w:r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 w:rsidR="00A00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headerReference w:type="default" r:id="rId9"/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4D" w:rsidRDefault="00257E4D">
      <w:pPr>
        <w:spacing w:after="0" w:line="240" w:lineRule="auto"/>
      </w:pPr>
      <w:r>
        <w:separator/>
      </w:r>
    </w:p>
  </w:endnote>
  <w:endnote w:type="continuationSeparator" w:id="0">
    <w:p w:rsidR="00257E4D" w:rsidRDefault="0025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4D" w:rsidRDefault="00257E4D">
      <w:pPr>
        <w:spacing w:after="0" w:line="240" w:lineRule="auto"/>
      </w:pPr>
      <w:r>
        <w:separator/>
      </w:r>
    </w:p>
  </w:footnote>
  <w:footnote w:type="continuationSeparator" w:id="0">
    <w:p w:rsidR="00257E4D" w:rsidRDefault="0025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3430"/>
      <w:docPartObj>
        <w:docPartGallery w:val="Page Numbers (Top of Page)"/>
        <w:docPartUnique/>
      </w:docPartObj>
    </w:sdtPr>
    <w:sdtEndPr/>
    <w:sdtContent>
      <w:p w:rsidR="00A32AC7" w:rsidRDefault="00A32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A5">
          <w:rPr>
            <w:noProof/>
          </w:rPr>
          <w:t>13</w:t>
        </w:r>
        <w:r>
          <w:fldChar w:fldCharType="end"/>
        </w:r>
      </w:p>
    </w:sdtContent>
  </w:sdt>
  <w:p w:rsidR="00A32AC7" w:rsidRDefault="00A32AC7" w:rsidP="002A6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BB"/>
    <w:rsid w:val="0000071A"/>
    <w:rsid w:val="000212E4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72B20"/>
    <w:rsid w:val="00194F65"/>
    <w:rsid w:val="001B42A2"/>
    <w:rsid w:val="002072B4"/>
    <w:rsid w:val="00213C9A"/>
    <w:rsid w:val="00214246"/>
    <w:rsid w:val="0021669D"/>
    <w:rsid w:val="00226034"/>
    <w:rsid w:val="002311C9"/>
    <w:rsid w:val="00231FE9"/>
    <w:rsid w:val="0025458D"/>
    <w:rsid w:val="00255B7C"/>
    <w:rsid w:val="00257E4D"/>
    <w:rsid w:val="00271BA8"/>
    <w:rsid w:val="00292E0D"/>
    <w:rsid w:val="002A6F5C"/>
    <w:rsid w:val="002E2520"/>
    <w:rsid w:val="002E5547"/>
    <w:rsid w:val="002E56D2"/>
    <w:rsid w:val="0030282A"/>
    <w:rsid w:val="00326880"/>
    <w:rsid w:val="00332BB2"/>
    <w:rsid w:val="00332E04"/>
    <w:rsid w:val="00336A5E"/>
    <w:rsid w:val="00346366"/>
    <w:rsid w:val="00363FB5"/>
    <w:rsid w:val="0037303D"/>
    <w:rsid w:val="00382D66"/>
    <w:rsid w:val="0039422A"/>
    <w:rsid w:val="003A102C"/>
    <w:rsid w:val="003A1928"/>
    <w:rsid w:val="003A4856"/>
    <w:rsid w:val="003B6CCC"/>
    <w:rsid w:val="003D514B"/>
    <w:rsid w:val="003F5868"/>
    <w:rsid w:val="00423854"/>
    <w:rsid w:val="004265F4"/>
    <w:rsid w:val="004348E2"/>
    <w:rsid w:val="00437EFF"/>
    <w:rsid w:val="00443FB8"/>
    <w:rsid w:val="00451D7B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0964"/>
    <w:rsid w:val="00567928"/>
    <w:rsid w:val="00594C57"/>
    <w:rsid w:val="005B4621"/>
    <w:rsid w:val="005D2C31"/>
    <w:rsid w:val="0063181C"/>
    <w:rsid w:val="00654C7E"/>
    <w:rsid w:val="006600DA"/>
    <w:rsid w:val="00682CBB"/>
    <w:rsid w:val="006B0A76"/>
    <w:rsid w:val="006C2137"/>
    <w:rsid w:val="006C24F3"/>
    <w:rsid w:val="006C41B2"/>
    <w:rsid w:val="006F376A"/>
    <w:rsid w:val="006F53F5"/>
    <w:rsid w:val="006F6CC3"/>
    <w:rsid w:val="00713B1B"/>
    <w:rsid w:val="0073366C"/>
    <w:rsid w:val="00760081"/>
    <w:rsid w:val="007654D4"/>
    <w:rsid w:val="00787ECF"/>
    <w:rsid w:val="00792F3A"/>
    <w:rsid w:val="00797092"/>
    <w:rsid w:val="007B3241"/>
    <w:rsid w:val="007B3334"/>
    <w:rsid w:val="007D4847"/>
    <w:rsid w:val="007E6271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5EA"/>
    <w:rsid w:val="00955680"/>
    <w:rsid w:val="009639F6"/>
    <w:rsid w:val="00972D45"/>
    <w:rsid w:val="009A6B6F"/>
    <w:rsid w:val="009B4BF3"/>
    <w:rsid w:val="009D12C6"/>
    <w:rsid w:val="009D20E5"/>
    <w:rsid w:val="009D3854"/>
    <w:rsid w:val="009E1F4D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33A5"/>
    <w:rsid w:val="00F87439"/>
    <w:rsid w:val="00FA24A7"/>
    <w:rsid w:val="00FA29A0"/>
    <w:rsid w:val="00FA33BC"/>
    <w:rsid w:val="00FB32EB"/>
    <w:rsid w:val="00FD40D3"/>
    <w:rsid w:val="00FD6E17"/>
    <w:rsid w:val="00FE1C5D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F403-8F5A-4EDC-B5EE-CF2E65CF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8</cp:revision>
  <cp:lastPrinted>2021-02-19T10:12:00Z</cp:lastPrinted>
  <dcterms:created xsi:type="dcterms:W3CDTF">2021-02-24T07:32:00Z</dcterms:created>
  <dcterms:modified xsi:type="dcterms:W3CDTF">2021-03-03T09:49:00Z</dcterms:modified>
</cp:coreProperties>
</file>